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2024-09-07</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22"/>
    <w:bookmarkEnd w:id="423"/>
    <w:bookmarkStart w:id="424"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3"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Dorian Grosch, Bibliotheksreferendar an der Staatsbibliothek zu</w:t>
      </w:r>
      <w:r>
        <w:t xml:space="preserve"> </w:t>
      </w:r>
      <w:r>
        <w:t xml:space="preserve">Berlin</w:t>
      </w:r>
      <w:r>
        <w:br/>
      </w:r>
      <w:hyperlink r:id="rId901">
        <w:r>
          <w:rPr>
            <w:rStyle w:val="Hyperlink"/>
          </w:rPr>
          <w:t xml:space="preserve">https://orcid.org/0009-0002-1975-1114</w:t>
        </w:r>
      </w:hyperlink>
      <w:r>
        <w:t xml:space="preserve"> </w:t>
      </w:r>
      <w:hyperlink r:id="rId902">
        <w:r>
          <w:rPr>
            <w:rStyle w:val="Hyperlink"/>
          </w:rPr>
          <w:t xml:space="preserve">dorian.grosch@sbb.spk-berlin.de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pStyle w:val="Compact"/>
        <w:numPr>
          <w:ilvl w:val="0"/>
          <w:numId w:val="1126"/>
        </w:numPr>
      </w:pPr>
      <w:r>
        <w:t xml:space="preserve">Sina Hurnik, Studio für Kommunikationsdesign</w:t>
      </w:r>
      <w:r>
        <w:br/>
      </w:r>
      <w:hyperlink r:id="rId905">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pStyle w:val="Compact"/>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pStyle w:val="Compact"/>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pStyle w:val="Compact"/>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pStyle w:val="Compact"/>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pStyle w:val="Compact"/>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2024-09-07T15:03:38Z</dcterms:created>
  <dcterms:modified xsi:type="dcterms:W3CDTF">2024-09-07T15:03:38Z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